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CE" w:rsidRPr="007A29DD" w:rsidRDefault="00B253CE" w:rsidP="00B253CE">
      <w:pPr>
        <w:jc w:val="center"/>
        <w:rPr>
          <w:b/>
          <w:sz w:val="52"/>
          <w:szCs w:val="52"/>
        </w:rPr>
      </w:pPr>
      <w:r w:rsidRPr="007A29DD">
        <w:rPr>
          <w:b/>
          <w:sz w:val="52"/>
          <w:szCs w:val="52"/>
        </w:rPr>
        <w:t xml:space="preserve">UPOZORNĚNÍ </w:t>
      </w:r>
      <w:r w:rsidR="007D2B83">
        <w:rPr>
          <w:b/>
          <w:sz w:val="52"/>
          <w:szCs w:val="52"/>
        </w:rPr>
        <w:t>PRO OBČANY</w:t>
      </w:r>
    </w:p>
    <w:p w:rsidR="00B253CE" w:rsidRDefault="00B253CE" w:rsidP="00B253CE"/>
    <w:p w:rsidR="00B253CE" w:rsidRPr="00BF3266" w:rsidRDefault="00B253CE" w:rsidP="00B253CE">
      <w:pPr>
        <w:jc w:val="center"/>
        <w:rPr>
          <w:b/>
          <w:color w:val="C00000"/>
          <w:sz w:val="56"/>
          <w:szCs w:val="56"/>
        </w:rPr>
      </w:pPr>
      <w:bookmarkStart w:id="0" w:name="_GoBack"/>
      <w:r w:rsidRPr="00BF3266">
        <w:rPr>
          <w:sz w:val="56"/>
          <w:szCs w:val="56"/>
        </w:rPr>
        <w:t xml:space="preserve">Dne </w:t>
      </w:r>
      <w:r w:rsidRPr="00BF3266">
        <w:rPr>
          <w:b/>
          <w:sz w:val="56"/>
          <w:szCs w:val="56"/>
        </w:rPr>
        <w:t>15. dubna 2015</w:t>
      </w:r>
      <w:r w:rsidRPr="00BF3266">
        <w:rPr>
          <w:sz w:val="56"/>
          <w:szCs w:val="56"/>
        </w:rPr>
        <w:t xml:space="preserve"> bude do obce Osiky přistaven kontejner pro</w:t>
      </w:r>
    </w:p>
    <w:p w:rsidR="00B253CE" w:rsidRPr="00BF3266" w:rsidRDefault="00B253CE" w:rsidP="00B253CE">
      <w:pPr>
        <w:jc w:val="center"/>
        <w:rPr>
          <w:sz w:val="56"/>
          <w:szCs w:val="56"/>
        </w:rPr>
      </w:pPr>
      <w:r w:rsidRPr="00BF3266">
        <w:rPr>
          <w:b/>
          <w:sz w:val="56"/>
          <w:szCs w:val="56"/>
        </w:rPr>
        <w:t>svoz velkoobjemových komunálních odpadů</w:t>
      </w:r>
    </w:p>
    <w:p w:rsidR="00E06721" w:rsidRPr="00BF3266" w:rsidRDefault="00B253CE" w:rsidP="00673E63">
      <w:pPr>
        <w:numPr>
          <w:ilvl w:val="0"/>
          <w:numId w:val="1"/>
        </w:numPr>
        <w:jc w:val="center"/>
        <w:rPr>
          <w:sz w:val="56"/>
          <w:szCs w:val="56"/>
        </w:rPr>
      </w:pPr>
      <w:r w:rsidRPr="00BF3266">
        <w:rPr>
          <w:sz w:val="56"/>
          <w:szCs w:val="56"/>
        </w:rPr>
        <w:t>odvoz kontejneru proběhne dne 20. dubna 2015</w:t>
      </w:r>
    </w:p>
    <w:p w:rsidR="00E06721" w:rsidRPr="00BF3266" w:rsidRDefault="00E06721" w:rsidP="00B253CE">
      <w:pPr>
        <w:ind w:left="360"/>
        <w:jc w:val="center"/>
        <w:rPr>
          <w:rFonts w:ascii="Verdana" w:hAnsi="Verdana" w:cs="Arial"/>
          <w:sz w:val="56"/>
          <w:szCs w:val="56"/>
        </w:rPr>
      </w:pPr>
    </w:p>
    <w:bookmarkEnd w:id="0"/>
    <w:p w:rsidR="00B253CE" w:rsidRPr="00E06721" w:rsidRDefault="00B253CE" w:rsidP="00062ED9">
      <w:pPr>
        <w:rPr>
          <w:b/>
          <w:sz w:val="36"/>
          <w:szCs w:val="36"/>
          <w:u w:val="single"/>
        </w:rPr>
      </w:pPr>
      <w:r w:rsidRPr="00E06721">
        <w:rPr>
          <w:b/>
          <w:sz w:val="36"/>
          <w:szCs w:val="36"/>
          <w:u w:val="single"/>
        </w:rPr>
        <w:t>Co patří do velkoobjemového odpadu :</w:t>
      </w:r>
    </w:p>
    <w:p w:rsidR="00B253CE" w:rsidRPr="00B253CE" w:rsidRDefault="00B253CE" w:rsidP="00B253CE">
      <w:pPr>
        <w:jc w:val="both"/>
        <w:rPr>
          <w:sz w:val="32"/>
          <w:szCs w:val="32"/>
        </w:rPr>
      </w:pPr>
      <w:r w:rsidRPr="00B253CE">
        <w:rPr>
          <w:sz w:val="32"/>
          <w:szCs w:val="32"/>
        </w:rPr>
        <w:t>Občan se může zbavit odpadu, který se mu svým objemem nevejde do popelnice. Jedná se tedy o veškerý nábytek z domácností, sedací soupravy, matrace, koberce, běhouny, textilie neznečištěné nebezpečnými látkami, zrcadla, drátosklo, autoskla, běžně znečištěné plastové a papírové obaly, pytle nebo fólie například od jídla nebo od stavebních materiálů, velké plastové věci jako jsou vědra, větší nádoby, vaničky, plastové zahradní stoly a židle, plastové nárazníky z aut a plastové části automobilů, dále veškeré podlahové krytiny, textílie, molitany, nečistý i zaprášený polystyrén, sanitární zařízení a keramika z WC a koupelen, zbytky stavebních materiálů, ale pozor, ne na bázi sádry nebo azbestu, obaly stavebních materiálů, dále veškerou domácí a zahradní keramiku také pálené nebo keramické tašky ze střech, starou a zvětralou asfaltovou střešní krytinu, luxfery, velké skleněné věci nebo nádoby. V podstatě všechny nepotřebné věci z domácností občanů, ale ne ty odpady a neupotřebitelné věci, co jsou vypsány výše v nebezpečných odpadech nebo jsou nebezpečnou látkou znečištěné.</w:t>
      </w:r>
    </w:p>
    <w:p w:rsidR="00B253CE" w:rsidRPr="00B253CE" w:rsidRDefault="00B253CE" w:rsidP="00B253CE">
      <w:pPr>
        <w:jc w:val="both"/>
        <w:rPr>
          <w:sz w:val="32"/>
          <w:szCs w:val="32"/>
        </w:rPr>
      </w:pPr>
    </w:p>
    <w:p w:rsidR="00B253CE" w:rsidRPr="00B253CE" w:rsidRDefault="00B253CE" w:rsidP="00B253CE">
      <w:pPr>
        <w:jc w:val="both"/>
        <w:rPr>
          <w:sz w:val="32"/>
          <w:szCs w:val="32"/>
        </w:rPr>
      </w:pPr>
      <w:r w:rsidRPr="00B253CE">
        <w:rPr>
          <w:sz w:val="32"/>
          <w:szCs w:val="32"/>
        </w:rPr>
        <w:t xml:space="preserve">Zde bych jen poprosil o informování občanů, aby rozložitelné věci jako je nábytek, sedací soupravy a podobný velkoobjemový odpad dle svých možností občané rozložili. Je to proto, že pokud je nábytek v celku, pohlíží se na něj jako na zboží a je neskladný. Zde žádám aby občané dle svých možností odstranili z nábytku kovové součásti i drátěnky, (kovový odpad včetně sporáků, praček bez elektromotorů atd. patří do kovového tzv. šrotu, dá se tedy prodat). Skleněné výplně vysklít do určených separačních kontejnerů na sklo. </w:t>
      </w:r>
    </w:p>
    <w:p w:rsidR="000D4BAC" w:rsidRDefault="000D4BAC"/>
    <w:p w:rsidR="004D6C2B" w:rsidRDefault="004D6C2B"/>
    <w:p w:rsidR="004D6C2B" w:rsidRDefault="004D6C2B"/>
    <w:p w:rsidR="0031477D" w:rsidRPr="0031477D" w:rsidRDefault="0031477D" w:rsidP="0031477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D</w:t>
      </w:r>
      <w:r w:rsidRPr="0031477D">
        <w:rPr>
          <w:b/>
          <w:bCs/>
          <w:sz w:val="72"/>
          <w:szCs w:val="72"/>
        </w:rPr>
        <w:t>ne 24. dubna 2015</w:t>
      </w:r>
    </w:p>
    <w:p w:rsidR="00BB4BDB" w:rsidRDefault="0031477D" w:rsidP="0031477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se </w:t>
      </w:r>
      <w:r w:rsidRPr="0031477D">
        <w:rPr>
          <w:b/>
          <w:bCs/>
          <w:sz w:val="72"/>
          <w:szCs w:val="72"/>
        </w:rPr>
        <w:t xml:space="preserve">v obci Osiky </w:t>
      </w:r>
      <w:r>
        <w:rPr>
          <w:b/>
          <w:bCs/>
          <w:sz w:val="72"/>
          <w:szCs w:val="72"/>
        </w:rPr>
        <w:t>(</w:t>
      </w:r>
      <w:r w:rsidRPr="0031477D">
        <w:rPr>
          <w:b/>
          <w:bCs/>
          <w:sz w:val="72"/>
          <w:szCs w:val="72"/>
        </w:rPr>
        <w:t>u obchodu</w:t>
      </w:r>
      <w:r>
        <w:rPr>
          <w:b/>
          <w:bCs/>
          <w:sz w:val="72"/>
          <w:szCs w:val="72"/>
        </w:rPr>
        <w:t>) uskuteční s</w:t>
      </w:r>
      <w:r w:rsidR="004D6C2B" w:rsidRPr="0031477D">
        <w:rPr>
          <w:b/>
          <w:bCs/>
          <w:sz w:val="72"/>
          <w:szCs w:val="72"/>
        </w:rPr>
        <w:t xml:space="preserve">voz nebezpečného odpadu </w:t>
      </w:r>
    </w:p>
    <w:p w:rsidR="0031477D" w:rsidRDefault="0031477D" w:rsidP="0031477D">
      <w:pPr>
        <w:jc w:val="center"/>
        <w:rPr>
          <w:b/>
          <w:bCs/>
          <w:sz w:val="72"/>
          <w:szCs w:val="72"/>
        </w:rPr>
      </w:pPr>
      <w:r w:rsidRPr="0031477D">
        <w:rPr>
          <w:b/>
          <w:bCs/>
          <w:sz w:val="72"/>
          <w:szCs w:val="72"/>
        </w:rPr>
        <w:t xml:space="preserve">od 8 : 00 – 8 :30 hod. </w:t>
      </w:r>
      <w:r>
        <w:rPr>
          <w:b/>
          <w:bCs/>
          <w:sz w:val="72"/>
          <w:szCs w:val="72"/>
        </w:rPr>
        <w:t xml:space="preserve"> </w:t>
      </w:r>
    </w:p>
    <w:p w:rsidR="0031477D" w:rsidRPr="004D6C2B" w:rsidRDefault="0031477D" w:rsidP="0031477D">
      <w:pPr>
        <w:jc w:val="center"/>
        <w:rPr>
          <w:b/>
          <w:bCs/>
          <w:sz w:val="56"/>
          <w:szCs w:val="56"/>
        </w:rPr>
      </w:pPr>
    </w:p>
    <w:p w:rsidR="004D6C2B" w:rsidRPr="004D6C2B" w:rsidRDefault="004D6C2B" w:rsidP="004D6C2B">
      <w:pPr>
        <w:jc w:val="both"/>
        <w:rPr>
          <w:b/>
          <w:sz w:val="32"/>
          <w:szCs w:val="32"/>
          <w:u w:val="single"/>
        </w:rPr>
      </w:pPr>
      <w:r w:rsidRPr="004D6C2B">
        <w:rPr>
          <w:b/>
          <w:sz w:val="32"/>
          <w:szCs w:val="32"/>
          <w:u w:val="single"/>
        </w:rPr>
        <w:t>Do nebezpečných komunálních odpadů patří :</w:t>
      </w:r>
    </w:p>
    <w:p w:rsidR="004D6C2B" w:rsidRPr="004D6C2B" w:rsidRDefault="004D6C2B" w:rsidP="004D6C2B">
      <w:pPr>
        <w:jc w:val="both"/>
        <w:rPr>
          <w:b/>
          <w:sz w:val="32"/>
          <w:szCs w:val="32"/>
        </w:rPr>
      </w:pPr>
      <w:r w:rsidRPr="004D6C2B">
        <w:rPr>
          <w:sz w:val="32"/>
          <w:szCs w:val="32"/>
        </w:rPr>
        <w:t xml:space="preserve">Vše co není směsný komunální odpad, například již nevyužitelné oleje, barvy, nádoby, lahve, plechovky a jiné obaly se zbytky, nebo znečištěné od motorových a jiných ropných olejů, maziv, barev, laků, lepidel, brzdových kapalin, tlakové nádoby obsahující nebezpečnou výplňovou hmotu, nádobky od sprejů, lepidel a tmelů nebo výplňových hmot, znečištěné štětce a rukavice, nepoužitelná léčiva, zářivky, akumulátory, jakékoliv el. baterie, monočlánky, dále absorpční činidla, filtrační materiály, znečištěné čistící tkaniny a textílie, oděvy znečištěné nebezpečnými látkami, agrochemické odpady, jedy, pesticidy, fotochemikálie, kyseliny, rozpouštědla, ředidla, věci co obsahují azbest nebo sádru, asfaltové odpady, azbestové krytiny. Jen ještě upozorňuji, že </w:t>
      </w:r>
      <w:r w:rsidRPr="004D6C2B">
        <w:rPr>
          <w:b/>
          <w:sz w:val="32"/>
          <w:szCs w:val="32"/>
        </w:rPr>
        <w:t>všechny odpady obsahující azbest musí být zabaleny buď v igelitových pytlech, nebo v jiném pevnějším přebalu kvůli možné nebezpečné sprašnosti</w:t>
      </w:r>
      <w:r w:rsidRPr="004D6C2B">
        <w:rPr>
          <w:sz w:val="32"/>
          <w:szCs w:val="32"/>
        </w:rPr>
        <w:t xml:space="preserve">. </w:t>
      </w:r>
      <w:r w:rsidRPr="004D6C2B">
        <w:rPr>
          <w:b/>
          <w:sz w:val="32"/>
          <w:szCs w:val="32"/>
        </w:rPr>
        <w:t>Volně ložený azbest je zakázáno jakkoliv přepravovat.</w:t>
      </w:r>
    </w:p>
    <w:p w:rsidR="004D6C2B" w:rsidRPr="004D6C2B" w:rsidRDefault="004D6C2B" w:rsidP="004D6C2B">
      <w:pPr>
        <w:jc w:val="both"/>
        <w:rPr>
          <w:sz w:val="32"/>
          <w:szCs w:val="32"/>
        </w:rPr>
      </w:pPr>
      <w:r w:rsidRPr="004D6C2B">
        <w:rPr>
          <w:sz w:val="32"/>
          <w:szCs w:val="32"/>
        </w:rPr>
        <w:t>Do nebezpečných odpadů patří i vybourané okenní rámy. Sklo se dá dát do nádob, nebo kontejnerů na sklo.</w:t>
      </w:r>
    </w:p>
    <w:p w:rsidR="004D6C2B" w:rsidRPr="004D6C2B" w:rsidRDefault="004D6C2B" w:rsidP="004D6C2B">
      <w:pPr>
        <w:jc w:val="both"/>
        <w:rPr>
          <w:b/>
          <w:sz w:val="32"/>
          <w:szCs w:val="32"/>
        </w:rPr>
      </w:pPr>
    </w:p>
    <w:p w:rsidR="006B5E5B" w:rsidRDefault="006B5E5B" w:rsidP="004D6C2B">
      <w:pPr>
        <w:jc w:val="both"/>
        <w:rPr>
          <w:i/>
          <w:sz w:val="32"/>
          <w:szCs w:val="32"/>
        </w:rPr>
      </w:pPr>
    </w:p>
    <w:p w:rsidR="004D6C2B" w:rsidRPr="004D6C2B" w:rsidRDefault="004D6C2B" w:rsidP="004D6C2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SITA : </w:t>
      </w:r>
      <w:r w:rsidRPr="004D6C2B">
        <w:rPr>
          <w:i/>
          <w:sz w:val="32"/>
          <w:szCs w:val="32"/>
        </w:rPr>
        <w:t>Jen podotýkáme, že by mělo jít o menší množství nebezpečných odpadů z domácností. Pokud je nebezpečných odpadů v domácnosti více, zajistíme po dohodě s občanem odvoz většího množství odpadu zvlášť, za velmi příznivé ceny.</w:t>
      </w:r>
    </w:p>
    <w:p w:rsidR="004D6C2B" w:rsidRPr="004D6C2B" w:rsidRDefault="004D6C2B">
      <w:pPr>
        <w:rPr>
          <w:sz w:val="32"/>
          <w:szCs w:val="32"/>
        </w:rPr>
      </w:pPr>
    </w:p>
    <w:sectPr w:rsidR="004D6C2B" w:rsidRPr="004D6C2B" w:rsidSect="00B253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B7F0C"/>
    <w:multiLevelType w:val="hybridMultilevel"/>
    <w:tmpl w:val="F95010E0"/>
    <w:lvl w:ilvl="0" w:tplc="4C20F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CE"/>
    <w:rsid w:val="0003100D"/>
    <w:rsid w:val="00062ED9"/>
    <w:rsid w:val="000D4BAC"/>
    <w:rsid w:val="0031477D"/>
    <w:rsid w:val="004D6C2B"/>
    <w:rsid w:val="00673E63"/>
    <w:rsid w:val="006B5E5B"/>
    <w:rsid w:val="007A29DD"/>
    <w:rsid w:val="007D2B83"/>
    <w:rsid w:val="00B253CE"/>
    <w:rsid w:val="00BB4BDB"/>
    <w:rsid w:val="00BF3266"/>
    <w:rsid w:val="00C87659"/>
    <w:rsid w:val="00E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76070-15E6-4073-8C31-FCF90D75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14</cp:revision>
  <dcterms:created xsi:type="dcterms:W3CDTF">2015-04-07T18:57:00Z</dcterms:created>
  <dcterms:modified xsi:type="dcterms:W3CDTF">2015-04-10T12:41:00Z</dcterms:modified>
</cp:coreProperties>
</file>